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D3" w:rsidRDefault="003B040D" w:rsidP="003B040D">
      <w:pPr>
        <w:jc w:val="center"/>
        <w:rPr>
          <w:b/>
          <w:u w:val="single"/>
        </w:rPr>
      </w:pPr>
      <w:r w:rsidRPr="003B040D">
        <w:rPr>
          <w:b/>
          <w:u w:val="single"/>
        </w:rPr>
        <w:t>EL CULTO QUE EXALTA AL SEÑOR</w:t>
      </w:r>
    </w:p>
    <w:p w:rsidR="003B040D" w:rsidRDefault="003B040D" w:rsidP="003B040D">
      <w:pPr>
        <w:rPr>
          <w:b/>
          <w:bCs/>
        </w:rPr>
      </w:pPr>
      <w:proofErr w:type="spellStart"/>
      <w:r>
        <w:rPr>
          <w:b/>
          <w:bCs/>
        </w:rPr>
        <w:t>Intro</w:t>
      </w:r>
      <w:proofErr w:type="spellEnd"/>
      <w:r>
        <w:rPr>
          <w:b/>
          <w:bCs/>
        </w:rPr>
        <w:t xml:space="preserve">: ¿Qué es un culto? </w:t>
      </w:r>
      <w:r w:rsidRPr="003B040D">
        <w:rPr>
          <w:b/>
          <w:bCs/>
        </w:rPr>
        <w:t>La palabra culto proviene de las raíces latinas "</w:t>
      </w:r>
      <w:proofErr w:type="spellStart"/>
      <w:r w:rsidRPr="003B040D">
        <w:rPr>
          <w:b/>
          <w:bCs/>
        </w:rPr>
        <w:t>coloui</w:t>
      </w:r>
      <w:proofErr w:type="spellEnd"/>
      <w:r w:rsidRPr="003B040D">
        <w:rPr>
          <w:b/>
          <w:bCs/>
        </w:rPr>
        <w:t>" o "</w:t>
      </w:r>
      <w:proofErr w:type="spellStart"/>
      <w:r w:rsidRPr="003B040D">
        <w:rPr>
          <w:b/>
          <w:bCs/>
        </w:rPr>
        <w:t>cultum</w:t>
      </w:r>
      <w:proofErr w:type="spellEnd"/>
      <w:r w:rsidRPr="003B040D">
        <w:rPr>
          <w:b/>
          <w:bCs/>
        </w:rPr>
        <w:t xml:space="preserve">" y </w:t>
      </w:r>
      <w:proofErr w:type="gramStart"/>
      <w:r w:rsidRPr="003B040D">
        <w:rPr>
          <w:b/>
          <w:bCs/>
        </w:rPr>
        <w:t>significa ,</w:t>
      </w:r>
      <w:proofErr w:type="gramEnd"/>
      <w:r w:rsidRPr="003B040D">
        <w:rPr>
          <w:b/>
          <w:bCs/>
        </w:rPr>
        <w:t xml:space="preserve"> entre otras acepciones, "cultivo". En nuestro caso como cristianos cuando hacemos culto a Dios estamos CULTIVANDO nuestra relación con Dios. </w:t>
      </w:r>
    </w:p>
    <w:p w:rsidR="003B040D" w:rsidRDefault="003B040D" w:rsidP="003B040D">
      <w:pPr>
        <w:rPr>
          <w:b/>
          <w:bCs/>
        </w:rPr>
      </w:pPr>
      <w:r>
        <w:rPr>
          <w:b/>
          <w:bCs/>
        </w:rPr>
        <w:t xml:space="preserve">Ahora… celebramos culto a Dios por una razón primordial: </w:t>
      </w:r>
      <w:proofErr w:type="gramStart"/>
      <w:r w:rsidR="002178FB">
        <w:rPr>
          <w:b/>
          <w:bCs/>
        </w:rPr>
        <w:t>¡</w:t>
      </w:r>
      <w:proofErr w:type="gramEnd"/>
      <w:r w:rsidR="002178FB">
        <w:rPr>
          <w:b/>
          <w:bCs/>
        </w:rPr>
        <w:t>PORQUE</w:t>
      </w:r>
      <w:r>
        <w:rPr>
          <w:b/>
          <w:bCs/>
        </w:rPr>
        <w:t xml:space="preserve"> EL ES DIGNO¡</w:t>
      </w:r>
    </w:p>
    <w:p w:rsidR="002178FB" w:rsidRDefault="002178FB" w:rsidP="003B040D">
      <w:pPr>
        <w:rPr>
          <w:b/>
          <w:bCs/>
        </w:rPr>
      </w:pPr>
      <w:r>
        <w:rPr>
          <w:b/>
          <w:bCs/>
        </w:rPr>
        <w:t>Por esto es tan importante lo que hacemos durante el culto.</w:t>
      </w:r>
    </w:p>
    <w:p w:rsidR="003B040D" w:rsidRDefault="003B040D" w:rsidP="003B040D">
      <w:hyperlink r:id="rId5" w:history="1">
        <w:r>
          <w:rPr>
            <w:rStyle w:val="Hipervnculo"/>
            <w:b/>
            <w:bCs/>
          </w:rPr>
          <w:t>Colosenses 3:23</w:t>
        </w:r>
      </w:hyperlink>
      <w:r>
        <w:rPr>
          <w:b/>
          <w:bCs/>
        </w:rPr>
        <w:t>:</w:t>
      </w:r>
      <w:r>
        <w:t xml:space="preserve"> Y todo lo que hagáis, hacedlo de corazón, </w:t>
      </w:r>
      <w:r>
        <w:rPr>
          <w:b/>
          <w:bCs/>
          <w:color w:val="FF0000"/>
        </w:rPr>
        <w:t>COMO PARA EL</w:t>
      </w:r>
      <w:r w:rsidR="001F5B3C">
        <w:rPr>
          <w:b/>
          <w:bCs/>
          <w:color w:val="FF0000"/>
        </w:rPr>
        <w:t xml:space="preserve"> SEÑOR</w:t>
      </w:r>
      <w:r w:rsidR="001F5B3C">
        <w:t xml:space="preserve"> </w:t>
      </w:r>
      <w:r>
        <w:t>y no para los hombres;</w:t>
      </w:r>
    </w:p>
    <w:p w:rsidR="002178FB" w:rsidRDefault="002178FB" w:rsidP="003B040D">
      <w:r w:rsidRPr="002178FB">
        <w:rPr>
          <w:b/>
          <w:u w:val="single"/>
        </w:rPr>
        <w:t>DESARROLLO:</w:t>
      </w:r>
      <w:r>
        <w:rPr>
          <w:b/>
          <w:u w:val="single"/>
        </w:rPr>
        <w:t xml:space="preserve"> </w:t>
      </w:r>
      <w:r>
        <w:t>hay muchos textos que nos hablan de lo que sucede durante los cultos.</w:t>
      </w:r>
    </w:p>
    <w:p w:rsidR="002178FB" w:rsidRPr="002178FB" w:rsidRDefault="002178FB" w:rsidP="002178FB">
      <w:pPr>
        <w:rPr>
          <w:b/>
          <w:bCs/>
        </w:rPr>
      </w:pPr>
      <w:r w:rsidRPr="002178FB">
        <w:rPr>
          <w:b/>
          <w:bCs/>
        </w:rPr>
        <w:t>Hechos 13</w:t>
      </w:r>
    </w:p>
    <w:p w:rsidR="002178FB" w:rsidRPr="002178FB" w:rsidRDefault="002178FB" w:rsidP="002178FB">
      <w:r w:rsidRPr="002178FB">
        <w:rPr>
          <w:b/>
          <w:bCs/>
        </w:rPr>
        <w:t>1.</w:t>
      </w:r>
      <w:r w:rsidRPr="002178FB">
        <w:t xml:space="preserve"> Había entonces en la</w:t>
      </w:r>
      <w:r w:rsidRPr="002178FB">
        <w:rPr>
          <w:u w:val="single"/>
        </w:rPr>
        <w:t xml:space="preserve"> iglesia</w:t>
      </w:r>
      <w:r w:rsidRPr="002178FB">
        <w:t xml:space="preserve"> que estaba en Antioquía, profetas y maestros: Bernabé, Simón el que se llamaba </w:t>
      </w:r>
      <w:proofErr w:type="spellStart"/>
      <w:r w:rsidRPr="002178FB">
        <w:t>Niger</w:t>
      </w:r>
      <w:proofErr w:type="spellEnd"/>
      <w:r w:rsidRPr="002178FB">
        <w:t xml:space="preserve">, Lucio de </w:t>
      </w:r>
      <w:proofErr w:type="spellStart"/>
      <w:r w:rsidRPr="002178FB">
        <w:t>Cirene</w:t>
      </w:r>
      <w:proofErr w:type="spellEnd"/>
      <w:r w:rsidRPr="002178FB">
        <w:t xml:space="preserve">, </w:t>
      </w:r>
      <w:proofErr w:type="spellStart"/>
      <w:r w:rsidRPr="002178FB">
        <w:t>Manaén</w:t>
      </w:r>
      <w:proofErr w:type="spellEnd"/>
      <w:r w:rsidRPr="002178FB">
        <w:t xml:space="preserve"> el que se había criado junto con Herodes el tetrarca, y Saulo. </w:t>
      </w:r>
    </w:p>
    <w:p w:rsidR="002178FB" w:rsidRPr="002178FB" w:rsidRDefault="002178FB" w:rsidP="002178FB">
      <w:r w:rsidRPr="002178FB">
        <w:rPr>
          <w:b/>
          <w:bCs/>
        </w:rPr>
        <w:t>2.</w:t>
      </w:r>
      <w:r w:rsidRPr="002178FB">
        <w:t xml:space="preserve"> </w:t>
      </w:r>
      <w:r w:rsidRPr="002178FB">
        <w:rPr>
          <w:u w:val="single"/>
        </w:rPr>
        <w:t>Ministrando</w:t>
      </w:r>
      <w:r w:rsidRPr="002178FB">
        <w:t xml:space="preserve"> </w:t>
      </w:r>
      <w:r>
        <w:t xml:space="preserve"> (sirviendo) </w:t>
      </w:r>
      <w:r w:rsidRPr="002178FB">
        <w:t xml:space="preserve">éstos al Señor, y ayunando, dijo el Espíritu Santo: Apartadme a Bernabé y a Saulo para la obra a que los he llamado. </w:t>
      </w:r>
    </w:p>
    <w:p w:rsidR="002178FB" w:rsidRDefault="002178FB" w:rsidP="002178FB">
      <w:r w:rsidRPr="002178FB">
        <w:rPr>
          <w:b/>
          <w:bCs/>
        </w:rPr>
        <w:t>3.</w:t>
      </w:r>
      <w:r w:rsidRPr="002178FB">
        <w:t xml:space="preserve"> Entonces, habiendo </w:t>
      </w:r>
      <w:r w:rsidRPr="002178FB">
        <w:rPr>
          <w:u w:val="single"/>
        </w:rPr>
        <w:t>ayunado y orado</w:t>
      </w:r>
      <w:r>
        <w:t xml:space="preserve"> </w:t>
      </w:r>
      <w:proofErr w:type="gramStart"/>
      <w:r>
        <w:t>( practicas</w:t>
      </w:r>
      <w:proofErr w:type="gramEnd"/>
      <w:r>
        <w:t>-ejercicios)</w:t>
      </w:r>
      <w:r w:rsidRPr="002178FB">
        <w:t>, les impusieron las manos y los despidieron.</w:t>
      </w:r>
    </w:p>
    <w:p w:rsidR="002178FB" w:rsidRPr="007F3711" w:rsidRDefault="002178FB" w:rsidP="002178FB">
      <w:r w:rsidRPr="007F3711">
        <w:rPr>
          <w:u w:val="single"/>
        </w:rPr>
        <w:t xml:space="preserve">¿Cuáles son los momentos que se deben propiciar en la experiencia del culto? </w:t>
      </w:r>
    </w:p>
    <w:p w:rsidR="002178FB" w:rsidRPr="001F5B3C" w:rsidRDefault="007F3711" w:rsidP="007F3711">
      <w:pPr>
        <w:rPr>
          <w:b/>
        </w:rPr>
      </w:pPr>
      <w:r w:rsidRPr="001F5B3C">
        <w:rPr>
          <w:b/>
        </w:rPr>
        <w:t xml:space="preserve">1.  UN CLIMA ESPIRITUAL Y ACOGEDOR PARA QUE LA GENTE ORE: </w:t>
      </w:r>
    </w:p>
    <w:p w:rsidR="007F3711" w:rsidRDefault="007F3711" w:rsidP="007F3711">
      <w:pPr>
        <w:spacing w:after="0" w:line="240" w:lineRule="auto"/>
        <w:rPr>
          <w:rFonts w:eastAsia="Times New Roman" w:cs="Times New Roman"/>
          <w:sz w:val="24"/>
          <w:szCs w:val="24"/>
          <w:lang w:eastAsia="es-CO"/>
        </w:rPr>
      </w:pPr>
      <w:r w:rsidRPr="007F3711">
        <w:rPr>
          <w:rFonts w:eastAsia="Times New Roman" w:cs="Times New Roman"/>
          <w:b/>
          <w:bCs/>
          <w:sz w:val="24"/>
          <w:szCs w:val="24"/>
          <w:lang w:eastAsia="es-CO"/>
        </w:rPr>
        <w:t>2 Cron 7:14.</w:t>
      </w:r>
      <w:r w:rsidRPr="007F3711">
        <w:rPr>
          <w:rFonts w:eastAsia="Times New Roman" w:cs="Times New Roman"/>
          <w:sz w:val="24"/>
          <w:szCs w:val="24"/>
          <w:lang w:eastAsia="es-CO"/>
        </w:rPr>
        <w:t xml:space="preserve"> Si se humillare mi pueblo, sobre el cual mi nombre es invocado, y oraren, y buscaren mi rostro, y se convirtieren de sus malos caminos; entonces yo oiré desde los cielos, y perdonaré sus pecados, y sanaré su tierra. </w:t>
      </w:r>
      <w:r w:rsidRPr="007F3711">
        <w:rPr>
          <w:rFonts w:eastAsia="Times New Roman" w:cs="Times New Roman"/>
          <w:b/>
          <w:bCs/>
          <w:sz w:val="24"/>
          <w:szCs w:val="24"/>
          <w:lang w:eastAsia="es-CO"/>
        </w:rPr>
        <w:t>15.</w:t>
      </w:r>
      <w:r w:rsidRPr="007F3711">
        <w:rPr>
          <w:rFonts w:eastAsia="Times New Roman" w:cs="Times New Roman"/>
          <w:sz w:val="24"/>
          <w:szCs w:val="24"/>
          <w:lang w:eastAsia="es-CO"/>
        </w:rPr>
        <w:t xml:space="preserve"> Ahora estarán abiertos mis ojos, y atentos mis oídos, a la oración en este lugar</w:t>
      </w:r>
    </w:p>
    <w:p w:rsidR="007F3711" w:rsidRPr="007F3711" w:rsidRDefault="007F3711" w:rsidP="007F3711">
      <w:pPr>
        <w:spacing w:after="0" w:line="240" w:lineRule="auto"/>
        <w:rPr>
          <w:rFonts w:eastAsia="Times New Roman" w:cs="Times New Roman"/>
          <w:sz w:val="24"/>
          <w:szCs w:val="24"/>
          <w:lang w:eastAsia="es-CO"/>
        </w:rPr>
      </w:pPr>
    </w:p>
    <w:p w:rsidR="007F3711" w:rsidRPr="001F5B3C" w:rsidRDefault="007F3711" w:rsidP="007F3711">
      <w:pPr>
        <w:rPr>
          <w:b/>
        </w:rPr>
      </w:pPr>
      <w:r w:rsidRPr="001F5B3C">
        <w:rPr>
          <w:b/>
        </w:rPr>
        <w:t xml:space="preserve">2. UNA EXPERIENCIA SINCERA DE ALABANZA: </w:t>
      </w:r>
    </w:p>
    <w:p w:rsidR="00900993" w:rsidRDefault="00900993" w:rsidP="007F3711">
      <w:hyperlink r:id="rId6" w:history="1">
        <w:r>
          <w:rPr>
            <w:rStyle w:val="Hipervnculo"/>
            <w:b/>
            <w:bCs/>
          </w:rPr>
          <w:t>1 Crónicas 23:5</w:t>
        </w:r>
      </w:hyperlink>
      <w:r>
        <w:rPr>
          <w:b/>
          <w:bCs/>
        </w:rPr>
        <w:t>:</w:t>
      </w:r>
      <w:r>
        <w:t xml:space="preserve"> Además, cuatro mil porteros, y cuatro mil para alabar a Jehová, dijo David, con los instrumentos que he hecho para tributar </w:t>
      </w:r>
      <w:proofErr w:type="spellStart"/>
      <w:r>
        <w:rPr>
          <w:b/>
          <w:bCs/>
          <w:color w:val="FF0000"/>
        </w:rPr>
        <w:t>ALABANZA</w:t>
      </w:r>
      <w:r>
        <w:t>s</w:t>
      </w:r>
      <w:proofErr w:type="spellEnd"/>
      <w:r>
        <w:t>.</w:t>
      </w:r>
    </w:p>
    <w:p w:rsidR="00900993" w:rsidRPr="00900993" w:rsidRDefault="00900993" w:rsidP="00900993">
      <w:r>
        <w:rPr>
          <w:b/>
          <w:bCs/>
        </w:rPr>
        <w:t xml:space="preserve">Juan 4: </w:t>
      </w:r>
      <w:r w:rsidRPr="00900993">
        <w:rPr>
          <w:b/>
          <w:bCs/>
        </w:rPr>
        <w:t>23.</w:t>
      </w:r>
      <w:r w:rsidRPr="00900993">
        <w:t xml:space="preserve"> Mas la hora viene, y ahora es, cuando los verdaderos adoradores adorarán al Padre en espíritu y en verdad; porque también el Padre tales adoradores busca que le adoren. </w:t>
      </w:r>
    </w:p>
    <w:p w:rsidR="00900993" w:rsidRDefault="00900993" w:rsidP="007F3711">
      <w:r w:rsidRPr="00900993">
        <w:rPr>
          <w:b/>
          <w:bCs/>
        </w:rPr>
        <w:t>24.</w:t>
      </w:r>
      <w:r w:rsidRPr="00900993">
        <w:t xml:space="preserve"> Dios es Espíritu; y los que le adoran, en espíritu y en verdad es necesario que adoren. </w:t>
      </w:r>
    </w:p>
    <w:p w:rsidR="00900993" w:rsidRPr="007F3711" w:rsidRDefault="00900993" w:rsidP="007F3711">
      <w:hyperlink r:id="rId7" w:history="1">
        <w:r>
          <w:rPr>
            <w:rStyle w:val="Hipervnculo"/>
            <w:b/>
            <w:bCs/>
          </w:rPr>
          <w:t>1 Crónicas 16:25</w:t>
        </w:r>
      </w:hyperlink>
      <w:r>
        <w:rPr>
          <w:b/>
          <w:bCs/>
        </w:rPr>
        <w:t>:</w:t>
      </w:r>
      <w:r>
        <w:t xml:space="preserve"> Porque grande es Jehová, y digno de suprema </w:t>
      </w:r>
      <w:r>
        <w:rPr>
          <w:b/>
          <w:bCs/>
          <w:color w:val="FF0000"/>
        </w:rPr>
        <w:t>ALABANZA</w:t>
      </w:r>
      <w:r>
        <w:t xml:space="preserve">, </w:t>
      </w:r>
      <w:r>
        <w:br/>
        <w:t>Y de ser temido sobre todos los dioses.</w:t>
      </w:r>
    </w:p>
    <w:p w:rsidR="007F3711" w:rsidRPr="001F5B3C" w:rsidRDefault="007F3711" w:rsidP="007F3711">
      <w:pPr>
        <w:rPr>
          <w:b/>
        </w:rPr>
      </w:pPr>
      <w:r w:rsidRPr="001F5B3C">
        <w:rPr>
          <w:b/>
        </w:rPr>
        <w:t>3. PARTICIPACION</w:t>
      </w:r>
      <w:r w:rsidR="001F5B3C" w:rsidRPr="001F5B3C">
        <w:rPr>
          <w:b/>
        </w:rPr>
        <w:t xml:space="preserve"> DE LOS MIEMBROS EN COMPARTIR, </w:t>
      </w:r>
      <w:r w:rsidRPr="001F5B3C">
        <w:rPr>
          <w:b/>
        </w:rPr>
        <w:t>DAR TESTIMONIO</w:t>
      </w:r>
      <w:r w:rsidR="00900993" w:rsidRPr="001F5B3C">
        <w:rPr>
          <w:b/>
        </w:rPr>
        <w:t xml:space="preserve"> Y OFRENDAR: </w:t>
      </w:r>
    </w:p>
    <w:p w:rsidR="00900993" w:rsidRDefault="00900993" w:rsidP="007F3711">
      <w:proofErr w:type="spellStart"/>
      <w:r>
        <w:rPr>
          <w:b/>
          <w:bCs/>
        </w:rPr>
        <w:t>Exodo</w:t>
      </w:r>
      <w:proofErr w:type="spellEnd"/>
      <w:r>
        <w:rPr>
          <w:b/>
          <w:bCs/>
        </w:rPr>
        <w:t xml:space="preserve"> 4: </w:t>
      </w:r>
      <w:r w:rsidRPr="00900993">
        <w:rPr>
          <w:b/>
          <w:bCs/>
        </w:rPr>
        <w:t>30.</w:t>
      </w:r>
      <w:r w:rsidRPr="00900993">
        <w:t xml:space="preserve"> Y habló Aarón acerca de todas las cosas que Jehová había dicho a Moisés, e hizo las señales delante de los ojos del pueblo. </w:t>
      </w:r>
      <w:r w:rsidRPr="00900993">
        <w:rPr>
          <w:b/>
          <w:bCs/>
        </w:rPr>
        <w:t>31.</w:t>
      </w:r>
      <w:r w:rsidRPr="00900993">
        <w:t xml:space="preserve"> Y el pueblo creyó; y oyendo que Jehová había visitado a los hijos de Israel, y que había visto su aflicción, se inclinaron y adoraron.</w:t>
      </w:r>
    </w:p>
    <w:p w:rsidR="001F5B3C" w:rsidRPr="007F3711" w:rsidRDefault="001F5B3C" w:rsidP="007F3711">
      <w:hyperlink r:id="rId8" w:history="1">
        <w:r>
          <w:rPr>
            <w:rStyle w:val="Hipervnculo"/>
            <w:b/>
            <w:bCs/>
          </w:rPr>
          <w:t>Éxodo 35:5</w:t>
        </w:r>
      </w:hyperlink>
      <w:r>
        <w:rPr>
          <w:b/>
          <w:bCs/>
        </w:rPr>
        <w:t>:</w:t>
      </w:r>
      <w:r>
        <w:t xml:space="preserve"> Tomad de entre vosotros </w:t>
      </w:r>
      <w:r>
        <w:rPr>
          <w:b/>
          <w:bCs/>
          <w:color w:val="FF0000"/>
        </w:rPr>
        <w:t>OFRENDA</w:t>
      </w:r>
      <w:r>
        <w:t xml:space="preserve"> para Jehová; todo generoso de corazón la traerá a Jehová; oro, plata, bronce,</w:t>
      </w:r>
    </w:p>
    <w:p w:rsidR="007F3711" w:rsidRDefault="007F3711" w:rsidP="007F3711">
      <w:r w:rsidRPr="001F5B3C">
        <w:rPr>
          <w:b/>
        </w:rPr>
        <w:t>4. PREDICACION DE LA PALABRA DE DIOS:</w:t>
      </w:r>
      <w:r w:rsidR="001F5B3C">
        <w:t xml:space="preserve"> </w:t>
      </w:r>
      <w:hyperlink r:id="rId9" w:history="1">
        <w:r w:rsidR="001F5B3C">
          <w:rPr>
            <w:rStyle w:val="Hipervnculo"/>
            <w:b/>
            <w:bCs/>
          </w:rPr>
          <w:t>Romanos 10:17</w:t>
        </w:r>
      </w:hyperlink>
      <w:r w:rsidR="001F5B3C">
        <w:rPr>
          <w:b/>
          <w:bCs/>
        </w:rPr>
        <w:t>:</w:t>
      </w:r>
      <w:r w:rsidR="001F5B3C">
        <w:t xml:space="preserve"> Así que la fe es por el oír, y el oír, por la </w:t>
      </w:r>
      <w:r w:rsidR="001F5B3C">
        <w:rPr>
          <w:b/>
          <w:bCs/>
          <w:color w:val="FF0000"/>
        </w:rPr>
        <w:t xml:space="preserve">PALABRA DE </w:t>
      </w:r>
      <w:r w:rsidR="001F5B3C">
        <w:t>Dios.</w:t>
      </w:r>
    </w:p>
    <w:p w:rsidR="001F5B3C" w:rsidRDefault="001F5B3C" w:rsidP="007F3711">
      <w:r>
        <w:rPr>
          <w:b/>
          <w:bCs/>
        </w:rPr>
        <w:t xml:space="preserve">2 Tim 3: </w:t>
      </w:r>
      <w:r w:rsidRPr="001F5B3C">
        <w:rPr>
          <w:b/>
          <w:bCs/>
        </w:rPr>
        <w:t>15.</w:t>
      </w:r>
      <w:r w:rsidRPr="001F5B3C">
        <w:t xml:space="preserve"> y que desde la niñez has sabido las Sagradas Escrituras, las cuales te pueden hacer sabio para la salvación por la fe que es en Cristo Jesús. </w:t>
      </w:r>
      <w:r w:rsidRPr="001F5B3C">
        <w:rPr>
          <w:b/>
          <w:bCs/>
        </w:rPr>
        <w:t>16.</w:t>
      </w:r>
      <w:r w:rsidRPr="001F5B3C">
        <w:t xml:space="preserve"> Toda la Escritura es inspirada por Dios, y útil para enseñar, para redargüir, para corregir, para instruir en justicia, </w:t>
      </w:r>
      <w:r w:rsidRPr="001F5B3C">
        <w:rPr>
          <w:b/>
          <w:bCs/>
        </w:rPr>
        <w:t>17.</w:t>
      </w:r>
      <w:r w:rsidRPr="001F5B3C">
        <w:t xml:space="preserve"> a fin de que el hombre de Dios sea perfecto, enteramente preparado para toda buena obra. </w:t>
      </w:r>
    </w:p>
    <w:p w:rsidR="007F3711" w:rsidRDefault="007F3711" w:rsidP="007F3711">
      <w:pPr>
        <w:pStyle w:val="Prrafodelista"/>
        <w:numPr>
          <w:ilvl w:val="0"/>
          <w:numId w:val="2"/>
        </w:numPr>
      </w:pPr>
      <w:r>
        <w:t>UNGIDA POR EL ESPIRITU</w:t>
      </w:r>
    </w:p>
    <w:p w:rsidR="007F3711" w:rsidRDefault="007F3711" w:rsidP="007F3711">
      <w:pPr>
        <w:pStyle w:val="Prrafodelista"/>
        <w:numPr>
          <w:ilvl w:val="0"/>
          <w:numId w:val="2"/>
        </w:numPr>
      </w:pPr>
      <w:r>
        <w:t>QUE ANIME Y EQIPE A LOS  EQUIPE ALOS CREYENTES</w:t>
      </w:r>
    </w:p>
    <w:p w:rsidR="007F3711" w:rsidRDefault="007F3711" w:rsidP="007F3711">
      <w:pPr>
        <w:pStyle w:val="Prrafodelista"/>
        <w:numPr>
          <w:ilvl w:val="0"/>
          <w:numId w:val="2"/>
        </w:numPr>
      </w:pPr>
      <w:r>
        <w:t>QUE LOS COMPROMETA CON CRISTO</w:t>
      </w:r>
    </w:p>
    <w:p w:rsidR="007F3711" w:rsidRPr="002178FB" w:rsidRDefault="007F3711" w:rsidP="007F3711">
      <w:pPr>
        <w:pStyle w:val="Prrafodelista"/>
        <w:numPr>
          <w:ilvl w:val="0"/>
          <w:numId w:val="2"/>
        </w:numPr>
      </w:pPr>
      <w:r>
        <w:t>QUE EVANGELIZE A LOS PERDIDOS Y LOS INVITE A LOS PIES DE CRISTO.</w:t>
      </w:r>
    </w:p>
    <w:p w:rsidR="002178FB" w:rsidRPr="001F5B3C" w:rsidRDefault="001F5B3C" w:rsidP="003B040D">
      <w:pPr>
        <w:rPr>
          <w:b/>
        </w:rPr>
      </w:pPr>
      <w:r w:rsidRPr="001F5B3C">
        <w:rPr>
          <w:b/>
          <w:u w:val="single"/>
        </w:rPr>
        <w:t>CONCLUSION</w:t>
      </w:r>
      <w:r>
        <w:rPr>
          <w:b/>
          <w:u w:val="single"/>
        </w:rPr>
        <w:t>:</w:t>
      </w:r>
      <w:r w:rsidRPr="001F5B3C">
        <w:rPr>
          <w:b/>
        </w:rPr>
        <w:t xml:space="preserve"> EL</w:t>
      </w:r>
      <w:r>
        <w:rPr>
          <w:b/>
        </w:rPr>
        <w:t xml:space="preserve"> CULTO DEBE PERMITIRNOS CULTIVAR UNA RELACION CON DIOS.</w:t>
      </w:r>
    </w:p>
    <w:sectPr w:rsidR="002178FB" w:rsidRPr="001F5B3C" w:rsidSect="003B040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006"/>
    <w:multiLevelType w:val="hybridMultilevel"/>
    <w:tmpl w:val="C67AF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07B0"/>
    <w:multiLevelType w:val="hybridMultilevel"/>
    <w:tmpl w:val="02A25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5D85"/>
    <w:multiLevelType w:val="hybridMultilevel"/>
    <w:tmpl w:val="4CF47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40D"/>
    <w:rsid w:val="001F5B3C"/>
    <w:rsid w:val="002178FB"/>
    <w:rsid w:val="003B040D"/>
    <w:rsid w:val="007F3711"/>
    <w:rsid w:val="00900993"/>
    <w:rsid w:val="00B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04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1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2&amp;Capitulos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13&amp;Capitulos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13&amp;Capitulos=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cordancia.bravefire.com/biblia.php?w_tbl=tbl_capitulos&amp;Libro=51&amp;Capitulos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45&amp;Capitulos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1</cp:revision>
  <dcterms:created xsi:type="dcterms:W3CDTF">2009-04-22T00:43:00Z</dcterms:created>
  <dcterms:modified xsi:type="dcterms:W3CDTF">2009-04-22T01:35:00Z</dcterms:modified>
</cp:coreProperties>
</file>